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сводка на 09:00 19.12.2019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19.12.2019 07:12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сводка на 09:00 19.12.2019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Оперативная сводка на 09:00 19.12.2019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ситуации:</w:t>
            </w:r>
            <w:br/>
            <w:r>
              <w:rPr/>
              <w:t xml:space="preserve"> </w:t>
            </w:r>
            <w:br/>
            <w:r>
              <w:rPr/>
              <w:t xml:space="preserve"> За сутки на территории Республики Алтай ЧС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на контроле: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Функционирование органов управления и сил РСЧС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функционирование 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 а) Режим "Чрезвычайной ситуации" действует: не действует</w:t>
            </w:r>
            <w:br/>
            <w:r>
              <w:rPr/>
              <w:t xml:space="preserve"> </w:t>
            </w:r>
            <w:br/>
            <w:r>
              <w:rPr/>
              <w:t xml:space="preserve"> б) В течение суток режим введен: не вводился</w:t>
            </w:r>
            <w:br/>
            <w:r>
              <w:rPr/>
              <w:t xml:space="preserve"> </w:t>
            </w:r>
            <w:br/>
            <w:r>
              <w:rPr/>
              <w:t xml:space="preserve">  в) В течение суток режим снят: не снимался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техногенных пожаров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Нарушение электроснабжения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нарушений электроснабжения и аварии на объектах ЖКХ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происшествий на акваториях Республики Алтай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с туристами:</w:t>
            </w:r>
            <w:br/>
            <w:r>
              <w:rPr/>
              <w:t xml:space="preserve"> </w:t>
            </w:r>
            <w:br/>
            <w:r>
              <w:rPr/>
              <w:t xml:space="preserve"> Происшествий с туристами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предметов:</w:t>
            </w:r>
            <w:br/>
            <w:r>
              <w:rPr/>
              <w:t xml:space="preserve"> </w:t>
            </w:r>
            <w:br/>
            <w:r>
              <w:rPr/>
              <w:t xml:space="preserve"> Взрывоопасных предметов не обнаружено.</w:t>
            </w:r>
            <w:br/>
            <w:r>
              <w:rPr/>
              <w:t xml:space="preserve"> </w:t>
            </w:r>
            <w:br/>
            <w:r>
              <w:rPr/>
              <w:t xml:space="preserve"> Дорожно-транспортные происшествия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на ДТП пожарно-спасательные подразделения привлекались 1 раз.</w:t>
            </w:r>
            <w:br/>
            <w:r>
              <w:rPr/>
              <w:t xml:space="preserve"> </w:t>
            </w:r>
            <w:br/>
            <w:r>
              <w:rPr/>
              <w:t xml:space="preserve"> - г. Горно-Алтайск, ул. Чорос - Гуркина, д. 45. Наезд автомобиля «Тойота-Камри» на пешехода. От МЧС привлекалось 5 человек 1 единица техники.</w:t>
            </w:r>
            <w:br/>
            <w:r>
              <w:rPr/>
              <w:t xml:space="preserve"> </w:t>
            </w:r>
            <w:br/>
            <w:r>
              <w:rPr/>
              <w:t xml:space="preserve"> Обстановка на подконтрольных объектах ВГСЧ</w:t>
            </w:r>
            <w:br/>
            <w:r>
              <w:rPr/>
              <w:t xml:space="preserve"> </w:t>
            </w:r>
            <w:br/>
            <w:r>
              <w:rPr/>
              <w:t xml:space="preserve"> Объектов ВГСЧ на территории республики нет.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ограничения движения на федеральных автомобильных дорогах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сейсмических событий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населению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  <w:r>
              <w:rPr/>
              <w:t xml:space="preserve"> Метеорологическая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Прогноз погоды</w:t>
            </w:r>
            <w:br/>
            <w:r>
              <w:rPr/>
              <w:t xml:space="preserve"> </w:t>
            </w:r>
            <w:br/>
            <w:r>
              <w:rPr/>
              <w:t xml:space="preserve"> С 19 часов 18.12.2019г. по 19 часов 19.12.2019г.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Небольшая облачность, без осадков, на дорогах местами гололедица, в утренние часы местами туманы, изморозь, ветер юго-западный 2-7 м/с, местами порывы до 13 м/с, температура воздуха ночью минус 19…24 °С, местами минус 12…17 °С, по юго-востоку до минус 33 °С, на побережье Телецкого озера минус 5…10 °С, днем минус 1…6 °С, местами минус 10…15 °С, по юго-востоку до минус 21 °С.</w:t>
            </w:r>
            <w:br/>
            <w:r>
              <w:rPr/>
              <w:t xml:space="preserve"> </w:t>
            </w:r>
            <w:br/>
            <w:r>
              <w:rPr/>
              <w:t xml:space="preserve"> В горах лавиноопасно.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Небольшая облачность, без осадков, на дорогах гололедица, ветер юго-западный 2-7 м/с, температура воздуха ночью минус 15…17 °С, днём минус 2…4 °С.</w:t>
            </w:r>
            <w:br/>
            <w:r>
              <w:rPr/>
              <w:t xml:space="preserve"> </w:t>
            </w:r>
            <w:br/>
            <w:r>
              <w:rPr/>
              <w:t xml:space="preserve"> Гидрологическая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На реках республики обстановка стабильная. Подтопленных населённых пунктов нет.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2025-04-04T12:13:49+07:00</dcterms:created>
  <dcterms:modified xsi:type="dcterms:W3CDTF">2025-04-04T12:13:49+07:00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